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077" w:rsidRPr="00EF3CFE" w:rsidRDefault="00EE1077" w:rsidP="00EE1077">
      <w:pPr>
        <w:jc w:val="right"/>
      </w:pPr>
      <w:r w:rsidRPr="00EF3CFE">
        <w:t>Załącznik 2</w:t>
      </w:r>
    </w:p>
    <w:p w:rsidR="00EE1077" w:rsidRPr="00EF3CFE" w:rsidRDefault="00EE1077" w:rsidP="00EE1077">
      <w:pPr>
        <w:jc w:val="both"/>
      </w:pPr>
      <w:r w:rsidRPr="00EF3CFE">
        <w:t xml:space="preserve">Ustala się następujące limity przyjęć na I rok studiów stacjonarnych i niestacjonarnych I </w:t>
      </w:r>
      <w:proofErr w:type="spellStart"/>
      <w:r w:rsidRPr="00EF3CFE">
        <w:t>i</w:t>
      </w:r>
      <w:proofErr w:type="spellEnd"/>
      <w:r w:rsidRPr="00EF3CFE">
        <w:t xml:space="preserve"> II stopnia oraz jednolitych studiów magisterskich prowadzonych w języku angielskim:</w:t>
      </w:r>
    </w:p>
    <w:tbl>
      <w:tblPr>
        <w:tblStyle w:val="Tabela-Siatka"/>
        <w:tblW w:w="9065" w:type="dxa"/>
        <w:tblLayout w:type="fixed"/>
        <w:tblLook w:val="04A0" w:firstRow="1" w:lastRow="0" w:firstColumn="1" w:lastColumn="0" w:noHBand="0" w:noVBand="1"/>
      </w:tblPr>
      <w:tblGrid>
        <w:gridCol w:w="2830"/>
        <w:gridCol w:w="1701"/>
        <w:gridCol w:w="1560"/>
        <w:gridCol w:w="1417"/>
        <w:gridCol w:w="1557"/>
      </w:tblGrid>
      <w:tr w:rsidR="00EE1077" w:rsidRPr="00EF3CFE" w:rsidTr="008929BD">
        <w:tc>
          <w:tcPr>
            <w:tcW w:w="2830" w:type="dxa"/>
            <w:vMerge w:val="restart"/>
          </w:tcPr>
          <w:p w:rsidR="00EE1077" w:rsidRPr="00EF3CFE" w:rsidRDefault="00EE1077" w:rsidP="008929BD">
            <w:pPr>
              <w:jc w:val="both"/>
              <w:rPr>
                <w:b/>
              </w:rPr>
            </w:pPr>
            <w:r w:rsidRPr="00EF3CFE">
              <w:rPr>
                <w:b/>
              </w:rPr>
              <w:t>Kierunek/specjalność</w:t>
            </w:r>
          </w:p>
        </w:tc>
        <w:tc>
          <w:tcPr>
            <w:tcW w:w="3261" w:type="dxa"/>
            <w:gridSpan w:val="2"/>
          </w:tcPr>
          <w:p w:rsidR="00EE1077" w:rsidRPr="00EF3CFE" w:rsidRDefault="00EE1077" w:rsidP="008929BD">
            <w:pPr>
              <w:jc w:val="both"/>
              <w:rPr>
                <w:b/>
              </w:rPr>
            </w:pPr>
            <w:r w:rsidRPr="00EF3CFE">
              <w:rPr>
                <w:b/>
              </w:rPr>
              <w:t>Studia stacjonarne</w:t>
            </w:r>
          </w:p>
        </w:tc>
        <w:tc>
          <w:tcPr>
            <w:tcW w:w="2974" w:type="dxa"/>
            <w:gridSpan w:val="2"/>
          </w:tcPr>
          <w:p w:rsidR="00EE1077" w:rsidRPr="00EF3CFE" w:rsidRDefault="00EE1077" w:rsidP="008929BD">
            <w:pPr>
              <w:jc w:val="both"/>
              <w:rPr>
                <w:b/>
              </w:rPr>
            </w:pPr>
            <w:r w:rsidRPr="00EF3CFE">
              <w:rPr>
                <w:b/>
              </w:rPr>
              <w:t>Studia niestacjonarne</w:t>
            </w:r>
          </w:p>
        </w:tc>
      </w:tr>
      <w:tr w:rsidR="00EE1077" w:rsidRPr="00EF3CFE" w:rsidTr="008929BD">
        <w:tc>
          <w:tcPr>
            <w:tcW w:w="2830" w:type="dxa"/>
            <w:vMerge/>
          </w:tcPr>
          <w:p w:rsidR="00EE1077" w:rsidRPr="00EF3CFE" w:rsidRDefault="00EE1077" w:rsidP="008929BD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EE1077" w:rsidRPr="00EF3CFE" w:rsidRDefault="00EE1077" w:rsidP="008929BD">
            <w:pPr>
              <w:jc w:val="both"/>
              <w:rPr>
                <w:b/>
              </w:rPr>
            </w:pPr>
            <w:r w:rsidRPr="00EF3CFE">
              <w:rPr>
                <w:b/>
              </w:rPr>
              <w:t>I stopnia</w:t>
            </w:r>
          </w:p>
        </w:tc>
        <w:tc>
          <w:tcPr>
            <w:tcW w:w="1560" w:type="dxa"/>
          </w:tcPr>
          <w:p w:rsidR="00EE1077" w:rsidRPr="00EF3CFE" w:rsidRDefault="00EE1077" w:rsidP="008929BD">
            <w:pPr>
              <w:jc w:val="both"/>
              <w:rPr>
                <w:b/>
              </w:rPr>
            </w:pPr>
            <w:r w:rsidRPr="00EF3CFE">
              <w:rPr>
                <w:b/>
              </w:rPr>
              <w:t>II stopnia</w:t>
            </w:r>
          </w:p>
        </w:tc>
        <w:tc>
          <w:tcPr>
            <w:tcW w:w="1417" w:type="dxa"/>
          </w:tcPr>
          <w:p w:rsidR="00EE1077" w:rsidRPr="00EF3CFE" w:rsidRDefault="00EE1077" w:rsidP="008929BD">
            <w:pPr>
              <w:jc w:val="both"/>
              <w:rPr>
                <w:b/>
              </w:rPr>
            </w:pPr>
            <w:r w:rsidRPr="00EF3CFE">
              <w:rPr>
                <w:b/>
              </w:rPr>
              <w:t>I stopnia</w:t>
            </w:r>
          </w:p>
        </w:tc>
        <w:tc>
          <w:tcPr>
            <w:tcW w:w="1557" w:type="dxa"/>
          </w:tcPr>
          <w:p w:rsidR="00EE1077" w:rsidRPr="00EF3CFE" w:rsidRDefault="00EE1077" w:rsidP="008929BD">
            <w:pPr>
              <w:jc w:val="both"/>
              <w:rPr>
                <w:b/>
              </w:rPr>
            </w:pPr>
            <w:r w:rsidRPr="00EF3CFE">
              <w:rPr>
                <w:b/>
              </w:rPr>
              <w:t>II stopnia</w:t>
            </w:r>
          </w:p>
        </w:tc>
      </w:tr>
      <w:tr w:rsidR="00EE1077" w:rsidRPr="00EF3CFE" w:rsidTr="008929BD">
        <w:tc>
          <w:tcPr>
            <w:tcW w:w="9065" w:type="dxa"/>
            <w:gridSpan w:val="5"/>
          </w:tcPr>
          <w:p w:rsidR="00EE1077" w:rsidRPr="00EF3CFE" w:rsidRDefault="00EE1077" w:rsidP="008929BD">
            <w:pPr>
              <w:jc w:val="center"/>
            </w:pPr>
            <w:r w:rsidRPr="00EF3CFE">
              <w:rPr>
                <w:b/>
              </w:rPr>
              <w:t>WYDZIAŁ MEDYCYNY WETERYNARYJNEJ</w:t>
            </w:r>
          </w:p>
        </w:tc>
      </w:tr>
      <w:tr w:rsidR="00EE1077" w:rsidRPr="00EF3CFE" w:rsidTr="008929BD">
        <w:tc>
          <w:tcPr>
            <w:tcW w:w="2830" w:type="dxa"/>
          </w:tcPr>
          <w:p w:rsidR="00EE1077" w:rsidRPr="00EF3CFE" w:rsidRDefault="00EE1077" w:rsidP="008929BD">
            <w:pPr>
              <w:jc w:val="both"/>
            </w:pPr>
            <w:proofErr w:type="spellStart"/>
            <w:r w:rsidRPr="00EF3CFE">
              <w:t>Veterinary</w:t>
            </w:r>
            <w:proofErr w:type="spellEnd"/>
            <w:r w:rsidRPr="00EF3CFE">
              <w:t xml:space="preserve"> </w:t>
            </w:r>
            <w:proofErr w:type="spellStart"/>
            <w:r w:rsidRPr="00EF3CFE">
              <w:t>Medicine</w:t>
            </w:r>
            <w:proofErr w:type="spellEnd"/>
          </w:p>
        </w:tc>
        <w:tc>
          <w:tcPr>
            <w:tcW w:w="3261" w:type="dxa"/>
            <w:gridSpan w:val="2"/>
          </w:tcPr>
          <w:p w:rsidR="00EE1077" w:rsidRPr="00EF3CFE" w:rsidRDefault="00EE1077" w:rsidP="008929BD">
            <w:pPr>
              <w:jc w:val="center"/>
            </w:pPr>
            <w:r w:rsidRPr="00EF3CFE">
              <w:t>40</w:t>
            </w:r>
          </w:p>
        </w:tc>
        <w:tc>
          <w:tcPr>
            <w:tcW w:w="1417" w:type="dxa"/>
          </w:tcPr>
          <w:p w:rsidR="00EE1077" w:rsidRPr="00EF3CFE" w:rsidRDefault="00EE1077" w:rsidP="008929BD">
            <w:pPr>
              <w:jc w:val="center"/>
            </w:pPr>
            <w:r w:rsidRPr="00EF3CFE">
              <w:t>-</w:t>
            </w:r>
          </w:p>
        </w:tc>
        <w:tc>
          <w:tcPr>
            <w:tcW w:w="1557" w:type="dxa"/>
          </w:tcPr>
          <w:p w:rsidR="00EE1077" w:rsidRPr="00EF3CFE" w:rsidRDefault="00EE1077" w:rsidP="008929BD">
            <w:pPr>
              <w:jc w:val="center"/>
            </w:pPr>
            <w:r w:rsidRPr="00EF3CFE">
              <w:t>-</w:t>
            </w:r>
          </w:p>
        </w:tc>
      </w:tr>
      <w:tr w:rsidR="00EE1077" w:rsidRPr="00EF3CFE" w:rsidTr="008929BD">
        <w:tc>
          <w:tcPr>
            <w:tcW w:w="9065" w:type="dxa"/>
            <w:gridSpan w:val="5"/>
          </w:tcPr>
          <w:p w:rsidR="00EE1077" w:rsidRPr="00EF3CFE" w:rsidRDefault="00EE1077" w:rsidP="008929BD">
            <w:pPr>
              <w:jc w:val="center"/>
            </w:pPr>
            <w:r w:rsidRPr="00EF3CFE">
              <w:rPr>
                <w:b/>
              </w:rPr>
              <w:t>WYDZIAŁ PRZYRODNICZO - TECHNOLOGICZNY</w:t>
            </w:r>
          </w:p>
        </w:tc>
      </w:tr>
      <w:tr w:rsidR="00EE1077" w:rsidRPr="00EF3CFE" w:rsidTr="008929BD">
        <w:tc>
          <w:tcPr>
            <w:tcW w:w="2830" w:type="dxa"/>
          </w:tcPr>
          <w:p w:rsidR="00EE1077" w:rsidRPr="00EF3CFE" w:rsidRDefault="00EE1077" w:rsidP="008929BD">
            <w:proofErr w:type="spellStart"/>
            <w:r w:rsidRPr="00EF3CFE">
              <w:t>Principles</w:t>
            </w:r>
            <w:proofErr w:type="spellEnd"/>
            <w:r w:rsidRPr="00EF3CFE">
              <w:t xml:space="preserve"> for </w:t>
            </w:r>
            <w:proofErr w:type="spellStart"/>
            <w:r w:rsidRPr="00EF3CFE">
              <w:t>Tropical</w:t>
            </w:r>
            <w:proofErr w:type="spellEnd"/>
            <w:r w:rsidRPr="00EF3CFE">
              <w:t xml:space="preserve"> </w:t>
            </w:r>
            <w:proofErr w:type="spellStart"/>
            <w:r w:rsidRPr="00EF3CFE">
              <w:t>Agriculture</w:t>
            </w:r>
            <w:proofErr w:type="spellEnd"/>
          </w:p>
        </w:tc>
        <w:tc>
          <w:tcPr>
            <w:tcW w:w="1701" w:type="dxa"/>
          </w:tcPr>
          <w:p w:rsidR="00EE1077" w:rsidRPr="00EF3CFE" w:rsidRDefault="00EE1077" w:rsidP="008929BD">
            <w:pPr>
              <w:jc w:val="center"/>
            </w:pPr>
            <w:r w:rsidRPr="00EF3CFE">
              <w:t>36</w:t>
            </w:r>
          </w:p>
        </w:tc>
        <w:tc>
          <w:tcPr>
            <w:tcW w:w="1560" w:type="dxa"/>
          </w:tcPr>
          <w:p w:rsidR="00EE1077" w:rsidRPr="00EF3CFE" w:rsidRDefault="00EE1077" w:rsidP="008929BD">
            <w:pPr>
              <w:jc w:val="center"/>
            </w:pPr>
            <w:r w:rsidRPr="00EF3CFE">
              <w:t>-</w:t>
            </w:r>
          </w:p>
        </w:tc>
        <w:tc>
          <w:tcPr>
            <w:tcW w:w="1417" w:type="dxa"/>
          </w:tcPr>
          <w:p w:rsidR="00EE1077" w:rsidRPr="00EF3CFE" w:rsidRDefault="00EE1077" w:rsidP="008929BD">
            <w:pPr>
              <w:jc w:val="center"/>
            </w:pPr>
            <w:r w:rsidRPr="00EF3CFE">
              <w:t>-</w:t>
            </w:r>
          </w:p>
        </w:tc>
        <w:tc>
          <w:tcPr>
            <w:tcW w:w="1557" w:type="dxa"/>
          </w:tcPr>
          <w:p w:rsidR="00EE1077" w:rsidRPr="00EF3CFE" w:rsidRDefault="00EE1077" w:rsidP="008929BD">
            <w:pPr>
              <w:jc w:val="center"/>
            </w:pPr>
            <w:r w:rsidRPr="00EF3CFE">
              <w:t>-</w:t>
            </w:r>
          </w:p>
        </w:tc>
      </w:tr>
    </w:tbl>
    <w:p w:rsidR="00EE1077" w:rsidRPr="00EF3CFE" w:rsidRDefault="00EE1077" w:rsidP="00EE1077">
      <w:pPr>
        <w:jc w:val="both"/>
      </w:pPr>
    </w:p>
    <w:p w:rsidR="00EE1077" w:rsidRPr="00EF3CFE" w:rsidRDefault="00EE1077" w:rsidP="00EE1077">
      <w:pPr>
        <w:jc w:val="both"/>
      </w:pPr>
    </w:p>
    <w:p w:rsidR="00300E4B" w:rsidRDefault="00300E4B">
      <w:bookmarkStart w:id="0" w:name="_GoBack"/>
      <w:bookmarkEnd w:id="0"/>
    </w:p>
    <w:sectPr w:rsidR="00300E4B" w:rsidSect="00795B11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077"/>
    <w:rsid w:val="00300E4B"/>
    <w:rsid w:val="00EE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0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1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0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1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381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2015-06-22T18:07:00Z</dcterms:created>
  <dcterms:modified xsi:type="dcterms:W3CDTF">2015-06-22T18:09:00Z</dcterms:modified>
</cp:coreProperties>
</file>